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5D" w:rsidRPr="00314D5D" w:rsidRDefault="00314D5D" w:rsidP="00314D5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14D5D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30</w:t>
      </w:r>
      <w:r w:rsidRPr="00314D5D">
        <w:rPr>
          <w:rFonts w:ascii="Arial" w:eastAsia="Times New Roman" w:hAnsi="Arial" w:cs="Arial"/>
          <w:sz w:val="28"/>
          <w:szCs w:val="28"/>
          <w:lang w:eastAsia="ru-RU"/>
        </w:rPr>
        <w:t xml:space="preserve"> июня 2023 года</w:t>
      </w:r>
    </w:p>
    <w:p w:rsidR="00314D5D" w:rsidRPr="00314D5D" w:rsidRDefault="00314D5D" w:rsidP="00314D5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D5D" w:rsidRPr="00314D5D" w:rsidRDefault="00314D5D" w:rsidP="00314D5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D5D" w:rsidRPr="00314D5D" w:rsidRDefault="00314D5D" w:rsidP="00314D5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14D5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314D5D" w:rsidRPr="00314D5D" w:rsidRDefault="00314D5D" w:rsidP="00314D5D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314D5D" w:rsidRPr="00314D5D" w:rsidRDefault="00314D5D" w:rsidP="00314D5D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314D5D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314D5D" w:rsidRPr="00314D5D" w:rsidRDefault="00314D5D" w:rsidP="00314D5D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D5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30</w:t>
      </w:r>
      <w:r w:rsidRPr="00314D5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июня 2023 г № 5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75</w:t>
      </w:r>
    </w:p>
    <w:p w:rsidR="00314D5D" w:rsidRPr="00314D5D" w:rsidRDefault="00314D5D" w:rsidP="00314D5D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709D7" w:rsidRPr="00314D5D" w:rsidRDefault="00314D5D" w:rsidP="00314D5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14D5D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 ВЕДЕНИЯ ЖУРНАЛОВ РЕГИСТРАЦИИ ЗАХОРОНЕНИЙ, ЖУРНАЛОВ РЕГИСТРАЦИИ СЕМЕЙНЫХ (РОДОВЫХ) ЗАХОРОНЕНИЙ И ЖУРНАЛОВ РЕГИСТРАЦИИ УРН С ПРАХОМ</w:t>
      </w:r>
    </w:p>
    <w:p w:rsidR="003709D7" w:rsidRPr="00E149AD" w:rsidRDefault="003709D7" w:rsidP="00314D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9D7" w:rsidRPr="00E149AD" w:rsidRDefault="003709D7" w:rsidP="00314D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9D7" w:rsidRPr="00E149AD" w:rsidRDefault="003709D7" w:rsidP="0027357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49A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</w:t>
      </w:r>
      <w:r w:rsidR="002735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49AD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</w:t>
      </w:r>
      <w:r w:rsidR="002735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49AD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 и от 12 января 1996 года № 8-ФЗ «О погребении</w:t>
      </w:r>
      <w:r w:rsidR="002735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49AD">
        <w:rPr>
          <w:rFonts w:ascii="Arial" w:eastAsia="Times New Roman" w:hAnsi="Arial" w:cs="Arial"/>
          <w:sz w:val="24"/>
          <w:szCs w:val="24"/>
          <w:lang w:eastAsia="ru-RU"/>
        </w:rPr>
        <w:t>и похоронном деле», Законом Ставропольского края от 08 июня 2015 года</w:t>
      </w:r>
      <w:r w:rsidR="002735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49AD">
        <w:rPr>
          <w:rFonts w:ascii="Arial" w:eastAsia="Times New Roman" w:hAnsi="Arial" w:cs="Arial"/>
          <w:sz w:val="24"/>
          <w:szCs w:val="24"/>
          <w:lang w:eastAsia="ru-RU"/>
        </w:rPr>
        <w:t>№ 62-кз «О некоторых вопросах погребения и похоронного дела</w:t>
      </w:r>
      <w:r w:rsidR="002735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49AD">
        <w:rPr>
          <w:rFonts w:ascii="Arial" w:eastAsia="Times New Roman" w:hAnsi="Arial" w:cs="Arial"/>
          <w:sz w:val="24"/>
          <w:szCs w:val="24"/>
          <w:lang w:eastAsia="ru-RU"/>
        </w:rPr>
        <w:t>в Ставропольском крае»</w:t>
      </w:r>
      <w:r w:rsidR="002735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49A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Грачевского муниципального округа Ставропольского края </w:t>
      </w:r>
      <w:proofErr w:type="gramEnd"/>
    </w:p>
    <w:p w:rsidR="003709D7" w:rsidRPr="00E149AD" w:rsidRDefault="003709D7" w:rsidP="00314D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9D7" w:rsidRPr="00E149AD" w:rsidRDefault="003709D7" w:rsidP="00314D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49AD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709D7" w:rsidRPr="00E149AD" w:rsidRDefault="003709D7" w:rsidP="00314D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9D7" w:rsidRPr="00E149AD" w:rsidRDefault="0027357F" w:rsidP="0027357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709D7" w:rsidRPr="00E149AD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Порядок ведения журналов регистрации захоронений, журналов регистрации семейных (родовых) захоронений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09D7" w:rsidRPr="00E149AD">
        <w:rPr>
          <w:rFonts w:ascii="Arial" w:eastAsia="Times New Roman" w:hAnsi="Arial" w:cs="Arial"/>
          <w:sz w:val="24"/>
          <w:szCs w:val="24"/>
          <w:lang w:eastAsia="ru-RU"/>
        </w:rPr>
        <w:t>и журналов регистрации урн с прахом.</w:t>
      </w:r>
    </w:p>
    <w:p w:rsidR="003709D7" w:rsidRPr="00E149AD" w:rsidRDefault="003709D7" w:rsidP="00314D5D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9D7" w:rsidRPr="0027357F" w:rsidRDefault="003709D7" w:rsidP="0027357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49A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149AD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Контроль</w:t>
      </w:r>
      <w:r w:rsidR="0027357F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E149AD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за</w:t>
      </w:r>
      <w:proofErr w:type="gramEnd"/>
      <w:r w:rsidR="0027357F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E149AD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выполнением</w:t>
      </w:r>
      <w:r w:rsidR="0027357F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E149AD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настоящего постановления возложить на заместителя главы администрации Грачевского муниципального округа Ставропольского края </w:t>
      </w:r>
      <w:proofErr w:type="spellStart"/>
      <w:r w:rsidRPr="00E149AD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Волчкова</w:t>
      </w:r>
      <w:proofErr w:type="spellEnd"/>
      <w:r w:rsidRPr="00E149AD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А.А.</w:t>
      </w:r>
    </w:p>
    <w:p w:rsidR="003709D7" w:rsidRPr="00E149AD" w:rsidRDefault="003709D7" w:rsidP="00314D5D">
      <w:pPr>
        <w:widowControl w:val="0"/>
        <w:autoSpaceDE w:val="0"/>
        <w:spacing w:after="0" w:line="240" w:lineRule="auto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3709D7" w:rsidRPr="00E149AD" w:rsidRDefault="003709D7" w:rsidP="0027357F">
      <w:pPr>
        <w:widowControl w:val="0"/>
        <w:autoSpaceDE w:val="0"/>
        <w:spacing w:after="0" w:line="240" w:lineRule="auto"/>
        <w:ind w:firstLine="567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  <w:r w:rsidRPr="00E149AD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3. Настоящее постановление вступает в силу со дня его обнародования.</w:t>
      </w:r>
    </w:p>
    <w:p w:rsidR="003709D7" w:rsidRPr="00E149AD" w:rsidRDefault="003709D7" w:rsidP="00314D5D">
      <w:pPr>
        <w:widowControl w:val="0"/>
        <w:autoSpaceDE w:val="0"/>
        <w:spacing w:after="0" w:line="240" w:lineRule="auto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3709D7" w:rsidRPr="00E149AD" w:rsidRDefault="003709D7" w:rsidP="00314D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9D7" w:rsidRPr="00E149AD" w:rsidRDefault="003709D7" w:rsidP="00314D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9D7" w:rsidRPr="00E149AD" w:rsidRDefault="00E64C2D" w:rsidP="00E64C2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3709D7" w:rsidRPr="00E149AD" w:rsidRDefault="00E64C2D" w:rsidP="00E64C2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27357F" w:rsidRDefault="0027357F" w:rsidP="00E64C2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Ставропольского </w:t>
      </w:r>
      <w:r w:rsidR="003709D7" w:rsidRPr="00E149AD">
        <w:rPr>
          <w:rFonts w:ascii="Arial" w:eastAsia="Times New Roman" w:hAnsi="Arial" w:cs="Arial"/>
          <w:sz w:val="24"/>
          <w:szCs w:val="24"/>
          <w:lang w:eastAsia="ru-RU"/>
        </w:rPr>
        <w:t>края</w:t>
      </w:r>
    </w:p>
    <w:p w:rsidR="003709D7" w:rsidRPr="00E149AD" w:rsidRDefault="00E64C2D" w:rsidP="00E64C2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49AD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3709D7" w:rsidRDefault="003709D7" w:rsidP="00314D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C2D" w:rsidRPr="00E149AD" w:rsidRDefault="00E64C2D" w:rsidP="00314D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C2D" w:rsidRPr="00E64C2D" w:rsidRDefault="00E64C2D" w:rsidP="00E64C2D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4C2D">
        <w:rPr>
          <w:rFonts w:ascii="Arial" w:eastAsia="Times New Roman" w:hAnsi="Arial" w:cs="Arial"/>
          <w:b/>
          <w:sz w:val="32"/>
          <w:szCs w:val="32"/>
          <w:lang w:eastAsia="ru-RU"/>
        </w:rPr>
        <w:t>Утвержден</w:t>
      </w:r>
    </w:p>
    <w:p w:rsidR="00E64C2D" w:rsidRPr="00E64C2D" w:rsidRDefault="00E64C2D" w:rsidP="00E64C2D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4C2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постановлением администрации</w:t>
      </w:r>
    </w:p>
    <w:p w:rsidR="00E64C2D" w:rsidRPr="00E64C2D" w:rsidRDefault="00E64C2D" w:rsidP="00E64C2D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4C2D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 округа</w:t>
      </w:r>
    </w:p>
    <w:p w:rsidR="00E64C2D" w:rsidRPr="00E64C2D" w:rsidRDefault="00E64C2D" w:rsidP="00E64C2D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4C2D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F576DB" w:rsidRPr="00E64C2D" w:rsidRDefault="00E64C2D" w:rsidP="00E64C2D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4C2D">
        <w:rPr>
          <w:rFonts w:ascii="Arial" w:eastAsia="Times New Roman" w:hAnsi="Arial" w:cs="Arial"/>
          <w:b/>
          <w:sz w:val="32"/>
          <w:szCs w:val="32"/>
          <w:lang w:eastAsia="ru-RU"/>
        </w:rPr>
        <w:t>от 30.06.2023г. № 575</w:t>
      </w:r>
    </w:p>
    <w:p w:rsidR="00F576DB" w:rsidRPr="00E149AD" w:rsidRDefault="00F576DB" w:rsidP="00E64C2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6DB" w:rsidRPr="00E149AD" w:rsidRDefault="00F576DB" w:rsidP="00314D5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6DB" w:rsidRPr="00E64C2D" w:rsidRDefault="00E64C2D" w:rsidP="00314D5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4C2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ПОРЯДОК </w:t>
      </w:r>
    </w:p>
    <w:p w:rsidR="00F576DB" w:rsidRPr="00E64C2D" w:rsidRDefault="00E64C2D" w:rsidP="00314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4C2D">
        <w:rPr>
          <w:rFonts w:ascii="Arial" w:eastAsia="Times New Roman" w:hAnsi="Arial" w:cs="Arial"/>
          <w:b/>
          <w:sz w:val="32"/>
          <w:szCs w:val="32"/>
          <w:lang w:eastAsia="ru-RU"/>
        </w:rPr>
        <w:t>ВЕДЕНИЯ ЖУ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РНАЛОВ РЕГИСТРАЦИИ ЗАХОРОНЕНИЙ,</w:t>
      </w:r>
    </w:p>
    <w:p w:rsidR="00F576DB" w:rsidRPr="00E64C2D" w:rsidRDefault="00E64C2D" w:rsidP="00314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4C2D">
        <w:rPr>
          <w:rFonts w:ascii="Arial" w:eastAsia="Times New Roman" w:hAnsi="Arial" w:cs="Arial"/>
          <w:b/>
          <w:sz w:val="32"/>
          <w:szCs w:val="32"/>
          <w:lang w:eastAsia="ru-RU"/>
        </w:rPr>
        <w:t>ЖУРНАЛОВ РЕГИСТРАЦИИ СЕМЕЙНЫХ (РОДОВЫХ) ЗАХОРОНЕНИЙ И ЖУРНАЛОВ РЕГИСТРАЦИИ УРН С ПРАХОМ</w:t>
      </w:r>
    </w:p>
    <w:p w:rsidR="00F576DB" w:rsidRPr="00E149AD" w:rsidRDefault="00F576DB" w:rsidP="00314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6DB" w:rsidRPr="00E149AD" w:rsidRDefault="00E64C2D" w:rsidP="00314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F576DB" w:rsidRPr="00E149AD">
        <w:rPr>
          <w:rFonts w:ascii="Arial" w:eastAsia="Times New Roman" w:hAnsi="Arial" w:cs="Arial"/>
          <w:sz w:val="24"/>
          <w:szCs w:val="24"/>
          <w:lang w:eastAsia="ru-RU"/>
        </w:rPr>
        <w:t>Настоящий порядок разработан в соответствии с Федеральным законом от 12 января 1996 года №8-ФЗ «О погребении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6DB" w:rsidRPr="00E149AD">
        <w:rPr>
          <w:rFonts w:ascii="Arial" w:eastAsia="Times New Roman" w:hAnsi="Arial" w:cs="Arial"/>
          <w:sz w:val="24"/>
          <w:szCs w:val="24"/>
          <w:lang w:eastAsia="ru-RU"/>
        </w:rPr>
        <w:t xml:space="preserve">и похоронном деле», Федеральным законом от 6 октября 2003 года №131-ФЗ «Об общих принципах организации местного самоуправления в Российской Федерации», Законом Ставропольского края от 08 июня 2015 года № 62-кз «О некоторых вопросах погребения и похоронного дела в Ставропольском крае». </w:t>
      </w:r>
      <w:proofErr w:type="gramEnd"/>
    </w:p>
    <w:p w:rsidR="00F576DB" w:rsidRPr="00E149AD" w:rsidRDefault="00F576DB" w:rsidP="00314D5D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6DB" w:rsidRPr="00E149AD" w:rsidRDefault="00E64C2D" w:rsidP="00314D5D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F576DB" w:rsidRPr="00E149AD">
        <w:rPr>
          <w:rFonts w:ascii="Arial" w:eastAsia="Times New Roman" w:hAnsi="Arial" w:cs="Arial"/>
          <w:sz w:val="24"/>
          <w:szCs w:val="24"/>
          <w:lang w:eastAsia="ru-RU"/>
        </w:rPr>
        <w:t>Каждое захоронение, произведенное на территории общественных кладбищ Грачевского муниципального округа Ставропольского края, подлежит регистрации, о чем ответственным лицом делается соответствующая запись в журнале регистрации захоронений, журнале регистрации семейных (родовых) захоронений и журнале регистрации урн</w:t>
      </w:r>
      <w:r w:rsidR="002735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6DB" w:rsidRPr="00E149AD">
        <w:rPr>
          <w:rFonts w:ascii="Arial" w:eastAsia="Times New Roman" w:hAnsi="Arial" w:cs="Arial"/>
          <w:sz w:val="24"/>
          <w:szCs w:val="24"/>
          <w:lang w:eastAsia="ru-RU"/>
        </w:rPr>
        <w:t xml:space="preserve">с прахом (далее – журнал). </w:t>
      </w:r>
      <w:proofErr w:type="gramStart"/>
      <w:r w:rsidR="00F576DB" w:rsidRPr="00E149AD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Регистрацию осуществляют территориальные управления или иные органы или учреждения администрации Грачевского муниципального округа Ставропольского края, на которые возложены полномочия по содержанию общественных кладбищ (далее - территориальные управления), в соответствии с территориальной принадлежностью кладбищ на бумажном и электронном носителях. </w:t>
      </w:r>
      <w:proofErr w:type="gramEnd"/>
    </w:p>
    <w:p w:rsidR="00F576DB" w:rsidRPr="00E149AD" w:rsidRDefault="00F576DB" w:rsidP="00314D5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149AD">
        <w:rPr>
          <w:rFonts w:ascii="Arial" w:eastAsia="Times New Roman" w:hAnsi="Arial" w:cs="Arial"/>
          <w:sz w:val="24"/>
          <w:szCs w:val="24"/>
          <w:lang w:eastAsia="ru-RU"/>
        </w:rPr>
        <w:t xml:space="preserve">Приказом территориального управления </w:t>
      </w: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назначаются ответственные лица, которые организуют работу и несут персональную ответственность</w:t>
      </w:r>
      <w:r w:rsidR="002735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ведение и сохранность журналов.</w:t>
      </w:r>
    </w:p>
    <w:p w:rsidR="00F576DB" w:rsidRPr="00E149AD" w:rsidRDefault="00F576DB" w:rsidP="00314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6DB" w:rsidRPr="00E149AD" w:rsidRDefault="00E64C2D" w:rsidP="00314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F576DB" w:rsidRPr="00E149AD">
        <w:rPr>
          <w:rFonts w:ascii="Arial" w:eastAsia="Times New Roman" w:hAnsi="Arial" w:cs="Arial"/>
          <w:sz w:val="24"/>
          <w:szCs w:val="24"/>
          <w:lang w:eastAsia="ru-RU"/>
        </w:rPr>
        <w:t>Регистрация захоронений осуществляется при наличии свидетельства смерт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и. </w:t>
      </w:r>
      <w:r w:rsidR="00F576DB" w:rsidRPr="00E149AD">
        <w:rPr>
          <w:rFonts w:ascii="Arial" w:eastAsia="Times New Roman" w:hAnsi="Arial" w:cs="Arial"/>
          <w:sz w:val="24"/>
          <w:szCs w:val="24"/>
          <w:lang w:eastAsia="ru-RU"/>
        </w:rPr>
        <w:t>Регистрация захоронений урн с прахом осуществляется при наличии свидетельства о смерти и справки о кремации.</w:t>
      </w:r>
    </w:p>
    <w:p w:rsidR="00F576DB" w:rsidRPr="00E149AD" w:rsidRDefault="00F576DB" w:rsidP="00314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6DB" w:rsidRDefault="00E64C2D" w:rsidP="00314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F576DB" w:rsidRPr="00E149AD">
        <w:rPr>
          <w:rFonts w:ascii="Arial" w:eastAsia="Times New Roman" w:hAnsi="Arial" w:cs="Arial"/>
          <w:sz w:val="24"/>
          <w:szCs w:val="24"/>
          <w:lang w:eastAsia="ru-RU"/>
        </w:rPr>
        <w:t>Журналы ведутся по формам, согласно приложениям к настоящему Порядку.</w:t>
      </w:r>
    </w:p>
    <w:p w:rsidR="00E64C2D" w:rsidRPr="00E149AD" w:rsidRDefault="00E64C2D" w:rsidP="00314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6DB" w:rsidRPr="00E149AD" w:rsidRDefault="00E64C2D" w:rsidP="00E64C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F576DB" w:rsidRPr="00E149AD">
        <w:rPr>
          <w:rFonts w:ascii="Arial" w:eastAsia="Times New Roman" w:hAnsi="Arial" w:cs="Arial"/>
          <w:sz w:val="24"/>
          <w:szCs w:val="24"/>
          <w:lang w:eastAsia="ru-RU"/>
        </w:rPr>
        <w:t>Журналы должны быть пронумерованы, прошнурованы, и скреплены подписью начальника территориального управления и</w:t>
      </w:r>
      <w:r w:rsidR="002735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6DB" w:rsidRPr="00E149AD">
        <w:rPr>
          <w:rFonts w:ascii="Arial" w:eastAsia="Times New Roman" w:hAnsi="Arial" w:cs="Arial"/>
          <w:sz w:val="24"/>
          <w:szCs w:val="24"/>
          <w:lang w:eastAsia="ru-RU"/>
        </w:rPr>
        <w:t>печатью территориального управления. Журналы являются документами строгой отчетности и относятся к делам с постоянным сроком хранения.</w:t>
      </w:r>
    </w:p>
    <w:p w:rsidR="00F576DB" w:rsidRPr="00E149AD" w:rsidRDefault="00F576DB" w:rsidP="00314D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6DB" w:rsidRPr="00E149AD" w:rsidRDefault="00E64C2D" w:rsidP="00314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F576DB" w:rsidRPr="00E149AD">
        <w:rPr>
          <w:rFonts w:ascii="Arial" w:eastAsia="Times New Roman" w:hAnsi="Arial" w:cs="Arial"/>
          <w:sz w:val="24"/>
          <w:szCs w:val="24"/>
          <w:lang w:eastAsia="ru-RU"/>
        </w:rPr>
        <w:t>На каждое кладбище ведется отдельный журнал со своим порядковым номером. Порядковая нумерация журналов начинается с цифры «1»</w:t>
      </w:r>
      <w:r w:rsidR="002735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6DB" w:rsidRPr="00E149AD">
        <w:rPr>
          <w:rFonts w:ascii="Arial" w:eastAsia="Times New Roman" w:hAnsi="Arial" w:cs="Arial"/>
          <w:sz w:val="24"/>
          <w:szCs w:val="24"/>
          <w:lang w:eastAsia="ru-RU"/>
        </w:rPr>
        <w:t>и должна быть непрерывной и единой. Отдельные журналы регистраций ведутся</w:t>
      </w:r>
      <w:r w:rsidR="002735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6DB" w:rsidRPr="00E149AD">
        <w:rPr>
          <w:rFonts w:ascii="Arial" w:eastAsia="Times New Roman" w:hAnsi="Arial" w:cs="Arial"/>
          <w:sz w:val="24"/>
          <w:szCs w:val="24"/>
          <w:lang w:eastAsia="ru-RU"/>
        </w:rPr>
        <w:t>в отношении семейных (родовых) захоронений и захоронений урн с прахом.</w:t>
      </w:r>
    </w:p>
    <w:p w:rsidR="00F576DB" w:rsidRPr="00E149AD" w:rsidRDefault="00F576DB" w:rsidP="00E64C2D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Журнал имеет титульный лист, на котором указываются наименование: «Журнал регистрации захоронений», «Журнал регистрации захоронений урн с прахом», «Журнал регистрации семейных (родовых) захоронений» номер журнала, наименование территориального управления, осуществляющего регистрацию захоронений умерших, наименование населенного пункта, название кладбища.</w:t>
      </w:r>
    </w:p>
    <w:p w:rsidR="00F576DB" w:rsidRPr="00E149AD" w:rsidRDefault="00F576DB" w:rsidP="00E64C2D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Внесение записи в журналы производится в день захоронения умершего 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lastRenderedPageBreak/>
        <w:t>(урны с прахом).</w:t>
      </w:r>
    </w:p>
    <w:p w:rsidR="00F576DB" w:rsidRPr="00E149AD" w:rsidRDefault="00F576DB" w:rsidP="00E64C2D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Ведение журналов осуществляется на бумажном и электронном носителях. В случае несоответствия информации на указанных носителях приоритет имеет информация на бумажном носителе. В Журналах не должно быть помарок и подчисток. Если при записи допущены неточности, начальник территориального управления ставит отметку, содержащую слово «</w:t>
      </w:r>
      <w:proofErr w:type="gramStart"/>
      <w:r w:rsidRPr="00E149AD">
        <w:rPr>
          <w:rFonts w:ascii="Arial" w:eastAsia="Calibri" w:hAnsi="Arial" w:cs="Arial"/>
          <w:sz w:val="24"/>
          <w:szCs w:val="24"/>
          <w:lang w:eastAsia="ru-RU"/>
        </w:rPr>
        <w:t>исправленному</w:t>
      </w:r>
      <w:proofErr w:type="gramEnd"/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 верить», дату, личную подпись.</w:t>
      </w:r>
    </w:p>
    <w:p w:rsidR="00F576DB" w:rsidRPr="00E149AD" w:rsidRDefault="00F576DB" w:rsidP="00E64C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Журналы хранятся в территориальных управлениях в условиях, исключающих их порчу или утрату.</w:t>
      </w:r>
    </w:p>
    <w:p w:rsidR="00F576DB" w:rsidRPr="00E149AD" w:rsidRDefault="00F576DB" w:rsidP="00314D5D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9A6773" w:rsidRDefault="00F576DB" w:rsidP="00314D5D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30"/>
          <w:szCs w:val="30"/>
        </w:rPr>
      </w:pPr>
      <w:r w:rsidRPr="009A6773">
        <w:rPr>
          <w:rFonts w:ascii="Arial" w:eastAsia="Calibri" w:hAnsi="Arial" w:cs="Arial"/>
          <w:b/>
          <w:color w:val="000000"/>
          <w:sz w:val="30"/>
          <w:szCs w:val="30"/>
        </w:rPr>
        <w:t>Заполнение граф «журнала регистрации захоронений»</w:t>
      </w:r>
    </w:p>
    <w:p w:rsidR="00F576DB" w:rsidRPr="00E149AD" w:rsidRDefault="00F576DB" w:rsidP="00314D5D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F576DB" w:rsidRPr="00E149AD" w:rsidRDefault="00F576DB" w:rsidP="009A677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 графе «№ регистрации» указывается порядковый номер записи регистрации захоронения. Порядковая нумерация начинается с цифры «1»</w:t>
      </w:r>
      <w:r w:rsidR="002735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должна быть непрерывной. С наступлением нового календарного года порядковая нумерация продолжается. </w:t>
      </w:r>
    </w:p>
    <w:p w:rsidR="00F576DB" w:rsidRPr="00E149AD" w:rsidRDefault="00F576DB" w:rsidP="009A677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графе «Ф.И.О. </w:t>
      </w:r>
      <w:proofErr w:type="gramStart"/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умершего</w:t>
      </w:r>
      <w:proofErr w:type="gramEnd"/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указывается полностью фамилия, имя, отчество умершего.</w:t>
      </w:r>
    </w:p>
    <w:p w:rsidR="00F576DB" w:rsidRPr="00E149AD" w:rsidRDefault="00F576DB" w:rsidP="009A677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графе «Дата рождения» указывается дата, месяц, год рождения.</w:t>
      </w:r>
    </w:p>
    <w:p w:rsidR="00F576DB" w:rsidRPr="00E149AD" w:rsidRDefault="00F576DB" w:rsidP="009A677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графе</w:t>
      </w:r>
      <w:r w:rsidR="002735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«Дата смерти»</w:t>
      </w:r>
      <w:r w:rsidR="002735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 дата, месяц, год смерти.</w:t>
      </w:r>
    </w:p>
    <w:p w:rsidR="00F576DB" w:rsidRPr="00E149AD" w:rsidRDefault="00F576DB" w:rsidP="009A677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графе</w:t>
      </w:r>
      <w:r w:rsidR="002735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«Дата захоронения умершего» указывается дата, число, месяц и год захоронения.</w:t>
      </w:r>
    </w:p>
    <w:p w:rsidR="00F576DB" w:rsidRPr="00E149AD" w:rsidRDefault="00F576DB" w:rsidP="009A677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графе «Свидетельство о смерти» указывается номер свидетельства</w:t>
      </w:r>
      <w:r w:rsidR="002735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смерти, дата его выдачи, наименование органа записи актов гражданского состояния.</w:t>
      </w:r>
    </w:p>
    <w:p w:rsidR="00F576DB" w:rsidRPr="00E149AD" w:rsidRDefault="00F576DB" w:rsidP="009A6773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E149AD">
        <w:rPr>
          <w:rFonts w:ascii="Arial" w:eastAsia="Calibri" w:hAnsi="Arial" w:cs="Arial"/>
          <w:sz w:val="24"/>
          <w:szCs w:val="24"/>
          <w:lang w:eastAsia="ru-RU"/>
        </w:rPr>
        <w:t>В графе «Номер участка, сектора/номер места захоронения» данные указываются дробью: в числителе указывается номер участка либо номер сектора, на котором произведено захоронение умершего, а в знаменателе - номер места захоронения (одиночного, родственного, семейного, почетного, воинского).</w:t>
      </w:r>
      <w:proofErr w:type="gramEnd"/>
    </w:p>
    <w:p w:rsidR="00F576DB" w:rsidRPr="00E149AD" w:rsidRDefault="00F576DB" w:rsidP="009A6773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В графе «Данные лица, ответственного за захоронение» указывается полностью фамилия, имя, отчество, адрес и контактный телефон супруга, близкого родственника, законного представителя умершего или иного лица, взявшего на себя обязанность по осуществлению погребения умершего.</w:t>
      </w:r>
    </w:p>
    <w:p w:rsidR="00F576DB" w:rsidRPr="00E149AD" w:rsidRDefault="00F576DB" w:rsidP="009A6773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В графе «Примечания» указываются данные в случае возникновения изменений сведений в регистрационных данных журнала в отношении захоронения, иные сведения о захоронении. </w:t>
      </w:r>
    </w:p>
    <w:p w:rsidR="00F576DB" w:rsidRPr="00E149AD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</w:p>
    <w:p w:rsidR="00F576DB" w:rsidRPr="009A6773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  <w:r w:rsidRPr="009A6773">
        <w:rPr>
          <w:rFonts w:ascii="Arial" w:eastAsia="Calibri" w:hAnsi="Arial" w:cs="Arial"/>
          <w:b/>
          <w:bCs/>
          <w:color w:val="000000"/>
          <w:sz w:val="30"/>
          <w:szCs w:val="30"/>
          <w:lang w:eastAsia="ru-RU"/>
        </w:rPr>
        <w:t>Заполнение граф «</w:t>
      </w:r>
      <w:r w:rsidRPr="009A6773">
        <w:rPr>
          <w:rFonts w:ascii="Arial" w:eastAsia="Calibri" w:hAnsi="Arial" w:cs="Arial"/>
          <w:b/>
          <w:bCs/>
          <w:sz w:val="30"/>
          <w:szCs w:val="30"/>
          <w:lang w:eastAsia="ru-RU"/>
        </w:rPr>
        <w:t>журнала захоронений урн с прахом»</w:t>
      </w:r>
    </w:p>
    <w:p w:rsidR="00F576DB" w:rsidRPr="00E149AD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F576DB" w:rsidRPr="00E149AD" w:rsidRDefault="00F576DB" w:rsidP="009A6773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8. В графе «№ регистрации» указывается порядковый номер</w:t>
      </w:r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>записи регистрации захоронения урны с прахом.</w:t>
      </w:r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>Порядковая</w:t>
      </w:r>
      <w:r w:rsidR="0027357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>нумерация начинается с цифры «1» и должна быть непрерывной.</w:t>
      </w:r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С наступлением нового календарного года порядковая нумерация продолжается. </w:t>
      </w:r>
    </w:p>
    <w:p w:rsidR="00F576DB" w:rsidRPr="00E149AD" w:rsidRDefault="00F576DB" w:rsidP="009A6773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В графе «Ф.И.О. </w:t>
      </w:r>
      <w:proofErr w:type="gramStart"/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>умершего</w:t>
      </w:r>
      <w:proofErr w:type="gramEnd"/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>» указывается полностью фамилия, имя, отчество умершего.</w:t>
      </w:r>
    </w:p>
    <w:p w:rsidR="00F576DB" w:rsidRPr="00E149AD" w:rsidRDefault="00F576DB" w:rsidP="009A677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графе «Дата рождения» указывается дата, месяц, год рождения.</w:t>
      </w:r>
    </w:p>
    <w:p w:rsidR="00F576DB" w:rsidRPr="00E149AD" w:rsidRDefault="00F576DB" w:rsidP="009A6773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В графе «Дата смерти» указывается дата смерти.</w:t>
      </w:r>
    </w:p>
    <w:p w:rsidR="00F576DB" w:rsidRPr="00E149AD" w:rsidRDefault="00F576DB" w:rsidP="009A6773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В графе «Дата кремации» указывается дата кремации.</w:t>
      </w:r>
    </w:p>
    <w:p w:rsidR="00F576DB" w:rsidRPr="00E149AD" w:rsidRDefault="00F576DB" w:rsidP="009A6773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В графе «Место кремации» указывается наименование крематория и его адрес.</w:t>
      </w:r>
    </w:p>
    <w:p w:rsidR="00F576DB" w:rsidRPr="00E149AD" w:rsidRDefault="00F576DB" w:rsidP="009A677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графе «Свидетельство о смерти» указывается номер свидетельства о смерти, дата его выдачи, наименование органа записи актов гражданского </w:t>
      </w:r>
      <w:r w:rsidRPr="00E1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состояния.</w:t>
      </w:r>
    </w:p>
    <w:p w:rsidR="00F576DB" w:rsidRPr="00E149AD" w:rsidRDefault="00F576DB" w:rsidP="009A6773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В графе «Номер участка, сектора/номер места захоронения» данные указываются дробью: в числителе указывается номер участка либо номер сектора, на котором произведено захоронение урны с прахом,</w:t>
      </w:r>
      <w:r w:rsidR="0027357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>а в знаменателе - номер места захоронения.</w:t>
      </w:r>
    </w:p>
    <w:p w:rsidR="00F576DB" w:rsidRPr="00E149AD" w:rsidRDefault="00F576DB" w:rsidP="009A6773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В графе «Данные лица, ответственного за захоронение» указывается полностью фамилия, имя, отчество, адрес и контактный телефон супруга, близкого родственника, законного представителя умершего или иного лица, взявшего на себя обязанность по осуществлению погребения умершего.</w:t>
      </w:r>
    </w:p>
    <w:p w:rsidR="00F576DB" w:rsidRPr="00E149AD" w:rsidRDefault="00F576DB" w:rsidP="009A6773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В графе «Примечания» указываются данные в случае возникновения изменений сведений в регистрационных данных журнала в отношении захоронения, иные сведения о захоронении. </w:t>
      </w:r>
    </w:p>
    <w:p w:rsidR="00F576DB" w:rsidRPr="00E149AD" w:rsidRDefault="00F576DB" w:rsidP="00314D5D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9A6773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  <w:r w:rsidRPr="00D72E10">
        <w:rPr>
          <w:rFonts w:ascii="Arial" w:eastAsia="Calibri" w:hAnsi="Arial" w:cs="Arial"/>
          <w:b/>
          <w:bCs/>
          <w:color w:val="000000"/>
          <w:sz w:val="30"/>
          <w:szCs w:val="30"/>
          <w:lang w:eastAsia="ru-RU"/>
        </w:rPr>
        <w:t>Заполнение граф «</w:t>
      </w:r>
      <w:r w:rsidRPr="00D72E10">
        <w:rPr>
          <w:rFonts w:ascii="Arial" w:eastAsia="Calibri" w:hAnsi="Arial" w:cs="Arial"/>
          <w:b/>
          <w:bCs/>
          <w:sz w:val="30"/>
          <w:szCs w:val="30"/>
          <w:lang w:eastAsia="ru-RU"/>
        </w:rPr>
        <w:t>журнала семейных (родовых) захоронений»</w:t>
      </w:r>
      <w:bookmarkStart w:id="0" w:name="_GoBack"/>
      <w:bookmarkEnd w:id="0"/>
      <w:r w:rsidRPr="009A6773">
        <w:rPr>
          <w:rFonts w:ascii="Arial" w:eastAsia="Calibri" w:hAnsi="Arial" w:cs="Arial"/>
          <w:b/>
          <w:bCs/>
          <w:sz w:val="30"/>
          <w:szCs w:val="30"/>
          <w:lang w:eastAsia="ru-RU"/>
        </w:rPr>
        <w:t xml:space="preserve"> </w:t>
      </w:r>
    </w:p>
    <w:p w:rsidR="00F576DB" w:rsidRPr="00E149AD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F576DB" w:rsidRPr="00E149AD" w:rsidRDefault="00F576DB" w:rsidP="00E83DC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9. В графе «№ регистрации» указывается порядковый номер</w:t>
      </w:r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>записи регистрации захоронения семейного (родового) захоронения.</w:t>
      </w:r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>Порядковая нумерация начинается с цифры «1» и должна быть непрерывной.</w:t>
      </w:r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С наступлением нового календарного года порядковая нумерация продолжается. </w:t>
      </w:r>
    </w:p>
    <w:p w:rsidR="00F576DB" w:rsidRPr="00E149AD" w:rsidRDefault="00F576DB" w:rsidP="00E83DC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ru-RU" w:bidi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В графе </w:t>
      </w:r>
      <w:r w:rsidRPr="00E149AD">
        <w:rPr>
          <w:rFonts w:ascii="Arial" w:eastAsia="Calibri" w:hAnsi="Arial" w:cs="Arial"/>
          <w:bCs/>
          <w:color w:val="000000"/>
          <w:sz w:val="24"/>
          <w:szCs w:val="24"/>
          <w:lang w:eastAsia="ru-RU" w:bidi="ru-RU"/>
        </w:rPr>
        <w:t>«Решение о предоставлении участка земли для создания семейных (родовых) захоронений» указывается дата, месяц, год и номер выданного Решения о предоставлении участка земли для создания семейного (родового) захоронения.</w:t>
      </w:r>
    </w:p>
    <w:p w:rsidR="00F576DB" w:rsidRPr="00E149AD" w:rsidRDefault="00F576DB" w:rsidP="00E83DC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ru-RU" w:bidi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В графе «</w:t>
      </w:r>
      <w:r w:rsidRPr="00E149AD">
        <w:rPr>
          <w:rFonts w:ascii="Arial" w:eastAsia="Calibri" w:hAnsi="Arial" w:cs="Arial"/>
          <w:bCs/>
          <w:color w:val="000000"/>
          <w:sz w:val="24"/>
          <w:szCs w:val="24"/>
          <w:lang w:eastAsia="ru-RU" w:bidi="ru-RU"/>
        </w:rPr>
        <w:t>Площадь семейного захоронения» указывается площадь выделенного участка земли для создания семейного (родового) захоронения</w:t>
      </w:r>
      <w:r w:rsidR="0027357F">
        <w:rPr>
          <w:rFonts w:ascii="Arial" w:eastAsia="Calibri" w:hAnsi="Arial" w:cs="Arial"/>
          <w:bCs/>
          <w:color w:val="000000"/>
          <w:sz w:val="24"/>
          <w:szCs w:val="24"/>
          <w:lang w:eastAsia="ru-RU" w:bidi="ru-RU"/>
        </w:rPr>
        <w:t xml:space="preserve">       </w:t>
      </w:r>
      <w:r w:rsidRPr="00E149AD">
        <w:rPr>
          <w:rFonts w:ascii="Arial" w:eastAsia="Calibri" w:hAnsi="Arial" w:cs="Arial"/>
          <w:bCs/>
          <w:color w:val="000000"/>
          <w:sz w:val="24"/>
          <w:szCs w:val="24"/>
          <w:lang w:eastAsia="ru-RU" w:bidi="ru-RU"/>
        </w:rPr>
        <w:t xml:space="preserve">в </w:t>
      </w:r>
      <w:proofErr w:type="spellStart"/>
      <w:r w:rsidRPr="00E149AD">
        <w:rPr>
          <w:rFonts w:ascii="Arial" w:eastAsia="Calibri" w:hAnsi="Arial" w:cs="Arial"/>
          <w:bCs/>
          <w:color w:val="000000"/>
          <w:sz w:val="24"/>
          <w:szCs w:val="24"/>
          <w:lang w:eastAsia="ru-RU" w:bidi="ru-RU"/>
        </w:rPr>
        <w:t>кв.м</w:t>
      </w:r>
      <w:proofErr w:type="spellEnd"/>
      <w:r w:rsidRPr="00E149AD">
        <w:rPr>
          <w:rFonts w:ascii="Arial" w:eastAsia="Calibri" w:hAnsi="Arial" w:cs="Arial"/>
          <w:bCs/>
          <w:color w:val="000000"/>
          <w:sz w:val="24"/>
          <w:szCs w:val="24"/>
          <w:lang w:eastAsia="ru-RU" w:bidi="ru-RU"/>
        </w:rPr>
        <w:t>.,</w:t>
      </w:r>
      <w:r w:rsidRPr="00E149AD">
        <w:rPr>
          <w:rFonts w:ascii="Arial" w:eastAsia="Calibri" w:hAnsi="Arial" w:cs="Arial"/>
          <w:sz w:val="24"/>
          <w:szCs w:val="24"/>
        </w:rPr>
        <w:t xml:space="preserve"> </w:t>
      </w:r>
      <w:r w:rsidRPr="00E149AD">
        <w:rPr>
          <w:rFonts w:ascii="Arial" w:eastAsia="Calibri" w:hAnsi="Arial" w:cs="Arial"/>
          <w:bCs/>
          <w:color w:val="000000"/>
          <w:sz w:val="24"/>
          <w:szCs w:val="24"/>
          <w:lang w:eastAsia="ru-RU" w:bidi="ru-RU"/>
        </w:rPr>
        <w:t>в соответствии с договором о предоставлении участка под семейное захоронение.</w:t>
      </w:r>
    </w:p>
    <w:p w:rsidR="00F576DB" w:rsidRPr="00E149AD" w:rsidRDefault="00F576DB" w:rsidP="00E83DC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В графе «Номер участка, сектора/номер места захоронения» данные указываются дробью: в числителе указывается номер участка либо номер сектора, на котором произведено захоронение, а в знаменателе - номер места захоронения, </w:t>
      </w:r>
      <w:r w:rsidRPr="00E149AD">
        <w:rPr>
          <w:rFonts w:ascii="Arial" w:eastAsia="Calibri" w:hAnsi="Arial" w:cs="Arial"/>
          <w:bCs/>
          <w:color w:val="000000"/>
          <w:sz w:val="24"/>
          <w:szCs w:val="24"/>
          <w:lang w:eastAsia="ru-RU" w:bidi="ru-RU"/>
        </w:rPr>
        <w:t>в соответствии с договором о предоставлении участка под семейное захоронение.</w:t>
      </w:r>
    </w:p>
    <w:p w:rsidR="00F576DB" w:rsidRPr="00E149AD" w:rsidRDefault="00F576DB" w:rsidP="00E83DC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В графе «Данные лица, ответственного за захоронение» указывается полностью фамилия, имя, отчество, паспортные данные, адрес и контактный телефон лица, которому предоставлен участок под семейное (родовое) захоронение, взявшего на себя обязанность по осуществлению погребения умершего.</w:t>
      </w:r>
    </w:p>
    <w:p w:rsidR="00F576DB" w:rsidRPr="00E149AD" w:rsidRDefault="00F576DB" w:rsidP="00E83DC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В графе </w:t>
      </w:r>
      <w:r w:rsidRPr="00E149AD">
        <w:rPr>
          <w:rFonts w:ascii="Arial" w:eastAsia="Calibri" w:hAnsi="Arial" w:cs="Arial"/>
          <w:sz w:val="24"/>
          <w:szCs w:val="24"/>
        </w:rPr>
        <w:t xml:space="preserve">«Данные о захороненном лице в семейном (родовом) захоронении» </w:t>
      </w:r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указывается полностью фамилия, имя, отчество умершего, дата рождения, дата смерти и дата захоронения в формате </w:t>
      </w:r>
      <w:proofErr w:type="spellStart"/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>дд.мм</w:t>
      </w:r>
      <w:proofErr w:type="gramStart"/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>г</w:t>
      </w:r>
      <w:proofErr w:type="spellEnd"/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>.</w:t>
      </w:r>
    </w:p>
    <w:p w:rsidR="00F576DB" w:rsidRPr="00E149AD" w:rsidRDefault="00F576DB" w:rsidP="00E83DC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В графе «</w:t>
      </w:r>
      <w:r w:rsidRPr="00E149AD">
        <w:rPr>
          <w:rFonts w:ascii="Arial" w:eastAsia="Calibri" w:hAnsi="Arial" w:cs="Arial"/>
          <w:sz w:val="24"/>
          <w:szCs w:val="24"/>
        </w:rPr>
        <w:t xml:space="preserve">Данные о произведенных </w:t>
      </w:r>
      <w:proofErr w:type="spellStart"/>
      <w:r w:rsidRPr="00E149AD">
        <w:rPr>
          <w:rFonts w:ascii="Arial" w:eastAsia="Calibri" w:hAnsi="Arial" w:cs="Arial"/>
          <w:sz w:val="24"/>
          <w:szCs w:val="24"/>
        </w:rPr>
        <w:t>подзахоронениях</w:t>
      </w:r>
      <w:proofErr w:type="spellEnd"/>
      <w:r w:rsidRPr="00E149AD">
        <w:rPr>
          <w:rFonts w:ascii="Arial" w:eastAsia="Calibri" w:hAnsi="Arial" w:cs="Arial"/>
          <w:sz w:val="24"/>
          <w:szCs w:val="24"/>
        </w:rPr>
        <w:t xml:space="preserve">» </w:t>
      </w:r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указывается полностью фамилия, имя, отчество умершего, дата рождения, дата смерти и дата захоронения в формате </w:t>
      </w:r>
      <w:proofErr w:type="spellStart"/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>дд.мм</w:t>
      </w:r>
      <w:proofErr w:type="gramStart"/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>г</w:t>
      </w:r>
      <w:proofErr w:type="spellEnd"/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>.</w:t>
      </w:r>
    </w:p>
    <w:p w:rsidR="00F576DB" w:rsidRPr="00E149AD" w:rsidRDefault="00F576DB" w:rsidP="00E83DC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В графе «Примечания» указываются данные в случае возникновения изменений сведений в регистрационных данных журнала в отношении захоронения, иные сведения о захоронении. </w:t>
      </w:r>
    </w:p>
    <w:p w:rsidR="00F576DB" w:rsidRPr="00E149AD" w:rsidRDefault="00F576DB" w:rsidP="00314D5D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F576DB" w:rsidRPr="00E83DC8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  <w:r w:rsidRPr="00E83DC8">
        <w:rPr>
          <w:rFonts w:ascii="Arial" w:eastAsia="Calibri" w:hAnsi="Arial" w:cs="Arial"/>
          <w:b/>
          <w:bCs/>
          <w:sz w:val="30"/>
          <w:szCs w:val="30"/>
          <w:lang w:eastAsia="ru-RU"/>
        </w:rPr>
        <w:t xml:space="preserve">Хранение журналов регистрации захоронений </w:t>
      </w:r>
    </w:p>
    <w:p w:rsidR="00F576DB" w:rsidRPr="00E83DC8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E83DC8">
        <w:rPr>
          <w:rFonts w:ascii="Arial" w:eastAsia="Calibri" w:hAnsi="Arial" w:cs="Arial"/>
          <w:b/>
          <w:sz w:val="30"/>
          <w:szCs w:val="30"/>
        </w:rPr>
        <w:t>в том числе семейных захоронений и урн с прахом</w:t>
      </w:r>
    </w:p>
    <w:p w:rsidR="00F576DB" w:rsidRPr="00E149AD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E149AD" w:rsidRDefault="00F576DB" w:rsidP="00E83DC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bCs/>
          <w:sz w:val="24"/>
          <w:szCs w:val="24"/>
          <w:lang w:eastAsia="ru-RU"/>
        </w:rPr>
        <w:t>10.</w:t>
      </w:r>
      <w:r w:rsidR="00E83DC8" w:rsidRPr="00E83DC8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Упорядоченные журналы хранятся в запирающихся шкафах, 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lastRenderedPageBreak/>
        <w:t>предохраняющих документы от пыли и воздействия солнечного света, или в специально отведенных для этой цели помещениях, отвечающих архивным требованиям сохранности документов.</w:t>
      </w:r>
    </w:p>
    <w:p w:rsidR="00F576DB" w:rsidRPr="00E149AD" w:rsidRDefault="00F576DB" w:rsidP="00E83DC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Не допускается хранение документов в ветхих, сырых, неотапливаемых, не отвечающих санитарно-гигиеническим требованиям помещениях, а также помещениях зданий, занятых службами общественного питания, пищевыми складами и организациями, хранящими агрессивные и пожароопасные вещества или применяющими опасные и химические технологии.</w:t>
      </w:r>
    </w:p>
    <w:p w:rsidR="00F576DB" w:rsidRPr="00E149AD" w:rsidRDefault="00F576DB" w:rsidP="00E83DC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Уничтожение журналов регистрации захоронений запрещается.</w:t>
      </w:r>
    </w:p>
    <w:p w:rsidR="00F576DB" w:rsidRPr="00E149AD" w:rsidRDefault="00F576DB" w:rsidP="00E83D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76DB" w:rsidRPr="00E149AD" w:rsidRDefault="00F576DB" w:rsidP="00E83D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3DC8" w:rsidRPr="00E83DC8" w:rsidRDefault="00E83DC8" w:rsidP="00E83DC8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83DC8">
        <w:rPr>
          <w:rFonts w:ascii="Arial" w:eastAsia="Calibri" w:hAnsi="Arial" w:cs="Arial"/>
          <w:b/>
          <w:sz w:val="32"/>
          <w:szCs w:val="32"/>
        </w:rPr>
        <w:t>Приложение 1</w:t>
      </w:r>
    </w:p>
    <w:p w:rsidR="00E83DC8" w:rsidRPr="00E83DC8" w:rsidRDefault="00E83DC8" w:rsidP="00E83DC8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83DC8">
        <w:rPr>
          <w:rFonts w:ascii="Arial" w:eastAsia="Calibri" w:hAnsi="Arial" w:cs="Arial"/>
          <w:b/>
          <w:sz w:val="32"/>
          <w:szCs w:val="32"/>
        </w:rPr>
        <w:t xml:space="preserve">к Порядку ведения </w:t>
      </w:r>
      <w:r>
        <w:rPr>
          <w:rFonts w:ascii="Arial" w:eastAsia="Calibri" w:hAnsi="Arial" w:cs="Arial"/>
          <w:b/>
          <w:sz w:val="32"/>
          <w:szCs w:val="32"/>
        </w:rPr>
        <w:t>журналов</w:t>
      </w:r>
    </w:p>
    <w:p w:rsidR="00E83DC8" w:rsidRPr="00E83DC8" w:rsidRDefault="00E83DC8" w:rsidP="00E83DC8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83DC8">
        <w:rPr>
          <w:rFonts w:ascii="Arial" w:eastAsia="Calibri" w:hAnsi="Arial" w:cs="Arial"/>
          <w:b/>
          <w:sz w:val="32"/>
          <w:szCs w:val="32"/>
        </w:rPr>
        <w:t>регистрации захоронений, журналов</w:t>
      </w:r>
    </w:p>
    <w:p w:rsidR="00E83DC8" w:rsidRPr="00E83DC8" w:rsidRDefault="00E83DC8" w:rsidP="00E83DC8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регистрации </w:t>
      </w:r>
      <w:proofErr w:type="gramStart"/>
      <w:r>
        <w:rPr>
          <w:rFonts w:ascii="Arial" w:eastAsia="Calibri" w:hAnsi="Arial" w:cs="Arial"/>
          <w:b/>
          <w:sz w:val="32"/>
          <w:szCs w:val="32"/>
        </w:rPr>
        <w:t>семейных</w:t>
      </w:r>
      <w:proofErr w:type="gramEnd"/>
      <w:r>
        <w:rPr>
          <w:rFonts w:ascii="Arial" w:eastAsia="Calibri" w:hAnsi="Arial" w:cs="Arial"/>
          <w:b/>
          <w:sz w:val="32"/>
          <w:szCs w:val="32"/>
        </w:rPr>
        <w:t xml:space="preserve"> (родовых)</w:t>
      </w:r>
    </w:p>
    <w:p w:rsidR="00E83DC8" w:rsidRPr="00E83DC8" w:rsidRDefault="00E83DC8" w:rsidP="00E83DC8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83DC8">
        <w:rPr>
          <w:rFonts w:ascii="Arial" w:eastAsia="Calibri" w:hAnsi="Arial" w:cs="Arial"/>
          <w:b/>
          <w:sz w:val="32"/>
          <w:szCs w:val="32"/>
        </w:rPr>
        <w:t>зах</w:t>
      </w:r>
      <w:r>
        <w:rPr>
          <w:rFonts w:ascii="Arial" w:eastAsia="Calibri" w:hAnsi="Arial" w:cs="Arial"/>
          <w:b/>
          <w:sz w:val="32"/>
          <w:szCs w:val="32"/>
        </w:rPr>
        <w:t>оронений и журналов регистрации</w:t>
      </w:r>
    </w:p>
    <w:p w:rsidR="00F576DB" w:rsidRPr="00E83DC8" w:rsidRDefault="00E83DC8" w:rsidP="00E83DC8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83DC8">
        <w:rPr>
          <w:rFonts w:ascii="Arial" w:eastAsia="Calibri" w:hAnsi="Arial" w:cs="Arial"/>
          <w:b/>
          <w:sz w:val="32"/>
          <w:szCs w:val="32"/>
        </w:rPr>
        <w:t>урн с прахом</w:t>
      </w:r>
    </w:p>
    <w:p w:rsidR="00F576DB" w:rsidRPr="00E149AD" w:rsidRDefault="00F576DB" w:rsidP="00E83DC8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F576DB" w:rsidRPr="00E149AD" w:rsidRDefault="00F576DB" w:rsidP="00E83DC8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F576DB" w:rsidRPr="00E83DC8" w:rsidRDefault="00E83DC8" w:rsidP="00E83DC8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E83DC8">
        <w:rPr>
          <w:rFonts w:ascii="Arial" w:eastAsia="Calibri" w:hAnsi="Arial" w:cs="Arial"/>
          <w:b/>
          <w:bCs/>
          <w:sz w:val="32"/>
          <w:szCs w:val="32"/>
          <w:lang w:eastAsia="ru-RU"/>
        </w:rPr>
        <w:t>ФОРМА</w:t>
      </w:r>
    </w:p>
    <w:p w:rsidR="00F576DB" w:rsidRPr="00E83DC8" w:rsidRDefault="00E83DC8" w:rsidP="00E83DC8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E83DC8">
        <w:rPr>
          <w:rFonts w:ascii="Arial" w:eastAsia="Calibri" w:hAnsi="Arial" w:cs="Arial"/>
          <w:b/>
          <w:bCs/>
          <w:sz w:val="32"/>
          <w:szCs w:val="32"/>
          <w:lang w:eastAsia="ru-RU"/>
        </w:rPr>
        <w:t>ЖУРНАЛ РЕГИСТРАЦИИ ЗАХОРОНЕНИЙ</w:t>
      </w:r>
    </w:p>
    <w:p w:rsidR="00F576DB" w:rsidRPr="00E83DC8" w:rsidRDefault="00F576DB" w:rsidP="00E83DC8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E149AD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Титульный лист</w:t>
      </w:r>
    </w:p>
    <w:p w:rsidR="00E83DC8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</w:t>
      </w:r>
    </w:p>
    <w:p w:rsidR="00F576DB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 наименование терр</w:t>
      </w:r>
      <w:r w:rsidR="00E83DC8">
        <w:rPr>
          <w:rFonts w:ascii="Arial" w:eastAsia="Calibri" w:hAnsi="Arial" w:cs="Arial"/>
          <w:sz w:val="24"/>
          <w:szCs w:val="24"/>
          <w:lang w:eastAsia="ru-RU"/>
        </w:rPr>
        <w:t>иториального управления АГМО СК</w:t>
      </w:r>
    </w:p>
    <w:p w:rsidR="00E83DC8" w:rsidRDefault="00E83DC8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E83DC8" w:rsidRPr="00E149AD" w:rsidRDefault="00E83DC8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E83DC8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30"/>
          <w:szCs w:val="30"/>
          <w:lang w:eastAsia="ru-RU"/>
        </w:rPr>
      </w:pPr>
      <w:r w:rsidRPr="00E83DC8">
        <w:rPr>
          <w:rFonts w:ascii="Arial" w:eastAsia="Calibri" w:hAnsi="Arial" w:cs="Arial"/>
          <w:b/>
          <w:bCs/>
          <w:sz w:val="30"/>
          <w:szCs w:val="30"/>
          <w:lang w:eastAsia="ru-RU"/>
        </w:rPr>
        <w:t>ЖУРНАЛ</w:t>
      </w:r>
    </w:p>
    <w:p w:rsidR="00F576DB" w:rsidRPr="00E83DC8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30"/>
          <w:szCs w:val="30"/>
          <w:lang w:eastAsia="ru-RU"/>
        </w:rPr>
      </w:pPr>
      <w:r w:rsidRPr="00E83DC8">
        <w:rPr>
          <w:rFonts w:ascii="Arial" w:eastAsia="Calibri" w:hAnsi="Arial" w:cs="Arial"/>
          <w:b/>
          <w:bCs/>
          <w:sz w:val="30"/>
          <w:szCs w:val="30"/>
          <w:lang w:eastAsia="ru-RU"/>
        </w:rPr>
        <w:t>РЕГИСТРАЦИИ ЗАХОРОНЕНИЙ № ___</w:t>
      </w: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576DB" w:rsidRPr="00E149AD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(наименование населенного пункта)</w:t>
      </w: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576DB" w:rsidRPr="00E149AD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(наименование кладбища)</w:t>
      </w: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E149AD" w:rsidRDefault="00F576DB" w:rsidP="00E83DC8">
      <w:pPr>
        <w:widowControl w:val="0"/>
        <w:spacing w:after="0" w:line="240" w:lineRule="auto"/>
        <w:ind w:firstLine="482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E149AD">
        <w:rPr>
          <w:rFonts w:ascii="Arial" w:eastAsia="Calibri" w:hAnsi="Arial" w:cs="Arial"/>
          <w:sz w:val="24"/>
          <w:szCs w:val="24"/>
          <w:lang w:eastAsia="ru-RU"/>
        </w:rPr>
        <w:t>Начата</w:t>
      </w:r>
      <w:proofErr w:type="gramEnd"/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83DC8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>__</w:t>
      </w:r>
      <w:r w:rsidR="00E83DC8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 __________ 20__ г.</w:t>
      </w:r>
    </w:p>
    <w:p w:rsidR="00F576DB" w:rsidRPr="00E149AD" w:rsidRDefault="00E83DC8" w:rsidP="00E83DC8">
      <w:pPr>
        <w:widowControl w:val="0"/>
        <w:spacing w:after="0" w:line="240" w:lineRule="auto"/>
        <w:ind w:firstLine="482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>Окончена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F576DB" w:rsidRPr="00E149AD">
        <w:rPr>
          <w:rFonts w:ascii="Arial" w:eastAsia="Calibri" w:hAnsi="Arial" w:cs="Arial"/>
          <w:sz w:val="24"/>
          <w:szCs w:val="24"/>
          <w:lang w:eastAsia="ru-RU"/>
        </w:rPr>
        <w:t>__</w:t>
      </w:r>
      <w:r>
        <w:rPr>
          <w:rFonts w:ascii="Arial" w:eastAsia="Calibri" w:hAnsi="Arial" w:cs="Arial"/>
          <w:sz w:val="24"/>
          <w:szCs w:val="24"/>
          <w:lang w:eastAsia="ru-RU"/>
        </w:rPr>
        <w:t>»</w:t>
      </w:r>
      <w:r w:rsidR="00F576DB" w:rsidRPr="00E149AD">
        <w:rPr>
          <w:rFonts w:ascii="Arial" w:eastAsia="Calibri" w:hAnsi="Arial" w:cs="Arial"/>
          <w:sz w:val="24"/>
          <w:szCs w:val="24"/>
          <w:lang w:eastAsia="ru-RU"/>
        </w:rPr>
        <w:t xml:space="preserve"> ________ 20__ г.</w:t>
      </w: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Форма титульного листа журнала регистрации захоронений</w:t>
      </w: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Формат А</w:t>
      </w:r>
      <w:proofErr w:type="gramStart"/>
      <w:r w:rsidRPr="00E149AD">
        <w:rPr>
          <w:rFonts w:ascii="Arial" w:eastAsia="Calibri" w:hAnsi="Arial" w:cs="Arial"/>
          <w:sz w:val="24"/>
          <w:szCs w:val="24"/>
          <w:lang w:eastAsia="ru-RU"/>
        </w:rPr>
        <w:t>4</w:t>
      </w:r>
      <w:proofErr w:type="gramEnd"/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 (210 x 297 мм)</w:t>
      </w:r>
    </w:p>
    <w:p w:rsidR="00F576DB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(лист журнала)</w:t>
      </w:r>
    </w:p>
    <w:p w:rsidR="00E83DC8" w:rsidRPr="00E149AD" w:rsidRDefault="00E83DC8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E83DC8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0"/>
          <w:szCs w:val="30"/>
          <w:lang w:eastAsia="ru-RU" w:bidi="ru-RU"/>
        </w:rPr>
      </w:pPr>
      <w:r w:rsidRPr="00E83DC8">
        <w:rPr>
          <w:rFonts w:ascii="Arial" w:eastAsia="Calibri" w:hAnsi="Arial" w:cs="Arial"/>
          <w:b/>
          <w:color w:val="000000"/>
          <w:sz w:val="30"/>
          <w:szCs w:val="30"/>
          <w:lang w:eastAsia="ru-RU" w:bidi="ru-RU"/>
        </w:rPr>
        <w:t>ЖУРНАЛ РЕГИСТРАЦИИ ЗАХОРОНЕНИЙ</w:t>
      </w:r>
    </w:p>
    <w:p w:rsidR="00E83DC8" w:rsidRPr="00E149AD" w:rsidRDefault="00E83DC8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0420" w:type="dxa"/>
        <w:tblInd w:w="-1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1276"/>
        <w:gridCol w:w="1275"/>
        <w:gridCol w:w="993"/>
        <w:gridCol w:w="850"/>
        <w:gridCol w:w="1276"/>
        <w:gridCol w:w="1276"/>
        <w:gridCol w:w="1558"/>
        <w:gridCol w:w="1080"/>
      </w:tblGrid>
      <w:tr w:rsidR="00F576DB" w:rsidRPr="00E149AD" w:rsidTr="00C77586">
        <w:trPr>
          <w:trHeight w:hRule="exact" w:val="82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</w:p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 xml:space="preserve">Ф.И.О. </w:t>
            </w:r>
            <w:proofErr w:type="gramStart"/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умершего</w:t>
            </w:r>
            <w:proofErr w:type="gramEnd"/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 xml:space="preserve"> (ей)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 xml:space="preserve">Дата рождения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ind w:right="132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 xml:space="preserve">Дата смерти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Дата</w:t>
            </w:r>
          </w:p>
          <w:p w:rsidR="00F576DB" w:rsidRPr="00C77586" w:rsidRDefault="00F576DB" w:rsidP="00314D5D">
            <w:pPr>
              <w:widowControl w:val="0"/>
              <w:spacing w:after="0" w:line="240" w:lineRule="auto"/>
              <w:ind w:right="24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 xml:space="preserve">захоронения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Свидетельство о смерти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Номер участка, сектора/номер места захоронения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ind w:left="76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Данные лица, ответственного за захоронение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Примечание</w:t>
            </w:r>
          </w:p>
        </w:tc>
      </w:tr>
      <w:tr w:rsidR="00F576DB" w:rsidRPr="00E149AD" w:rsidTr="004F4ACD">
        <w:trPr>
          <w:trHeight w:hRule="exact" w:val="2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</w:tr>
      <w:tr w:rsidR="00F576DB" w:rsidRPr="00E149AD" w:rsidTr="004F4ACD">
        <w:trPr>
          <w:trHeight w:hRule="exact" w:val="2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576DB" w:rsidRPr="00E149AD" w:rsidTr="004F4ACD">
        <w:trPr>
          <w:trHeight w:hRule="exact" w:val="2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F576DB" w:rsidRPr="00E149AD" w:rsidRDefault="00F576DB" w:rsidP="00C77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77586" w:rsidRPr="00E83DC8" w:rsidRDefault="00C77586" w:rsidP="00C7758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83DC8">
        <w:rPr>
          <w:rFonts w:ascii="Arial" w:eastAsia="Calibri" w:hAnsi="Arial" w:cs="Arial"/>
          <w:b/>
          <w:sz w:val="32"/>
          <w:szCs w:val="32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</w:rPr>
        <w:t>2</w:t>
      </w:r>
    </w:p>
    <w:p w:rsidR="00C77586" w:rsidRPr="00E83DC8" w:rsidRDefault="00C77586" w:rsidP="00C7758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83DC8">
        <w:rPr>
          <w:rFonts w:ascii="Arial" w:eastAsia="Calibri" w:hAnsi="Arial" w:cs="Arial"/>
          <w:b/>
          <w:sz w:val="32"/>
          <w:szCs w:val="32"/>
        </w:rPr>
        <w:t xml:space="preserve">к Порядку ведения </w:t>
      </w:r>
      <w:r>
        <w:rPr>
          <w:rFonts w:ascii="Arial" w:eastAsia="Calibri" w:hAnsi="Arial" w:cs="Arial"/>
          <w:b/>
          <w:sz w:val="32"/>
          <w:szCs w:val="32"/>
        </w:rPr>
        <w:t>журналов</w:t>
      </w:r>
    </w:p>
    <w:p w:rsidR="00C77586" w:rsidRPr="00E83DC8" w:rsidRDefault="00C77586" w:rsidP="00C7758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83DC8">
        <w:rPr>
          <w:rFonts w:ascii="Arial" w:eastAsia="Calibri" w:hAnsi="Arial" w:cs="Arial"/>
          <w:b/>
          <w:sz w:val="32"/>
          <w:szCs w:val="32"/>
        </w:rPr>
        <w:t>регистрации захоронений, журналов</w:t>
      </w:r>
    </w:p>
    <w:p w:rsidR="00C77586" w:rsidRPr="00E83DC8" w:rsidRDefault="00C77586" w:rsidP="00C7758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регистрации </w:t>
      </w:r>
      <w:proofErr w:type="gramStart"/>
      <w:r>
        <w:rPr>
          <w:rFonts w:ascii="Arial" w:eastAsia="Calibri" w:hAnsi="Arial" w:cs="Arial"/>
          <w:b/>
          <w:sz w:val="32"/>
          <w:szCs w:val="32"/>
        </w:rPr>
        <w:t>семейных</w:t>
      </w:r>
      <w:proofErr w:type="gramEnd"/>
      <w:r>
        <w:rPr>
          <w:rFonts w:ascii="Arial" w:eastAsia="Calibri" w:hAnsi="Arial" w:cs="Arial"/>
          <w:b/>
          <w:sz w:val="32"/>
          <w:szCs w:val="32"/>
        </w:rPr>
        <w:t xml:space="preserve"> (родовых)</w:t>
      </w:r>
    </w:p>
    <w:p w:rsidR="00C77586" w:rsidRPr="00E83DC8" w:rsidRDefault="00C77586" w:rsidP="00C7758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83DC8">
        <w:rPr>
          <w:rFonts w:ascii="Arial" w:eastAsia="Calibri" w:hAnsi="Arial" w:cs="Arial"/>
          <w:b/>
          <w:sz w:val="32"/>
          <w:szCs w:val="32"/>
        </w:rPr>
        <w:t>зах</w:t>
      </w:r>
      <w:r>
        <w:rPr>
          <w:rFonts w:ascii="Arial" w:eastAsia="Calibri" w:hAnsi="Arial" w:cs="Arial"/>
          <w:b/>
          <w:sz w:val="32"/>
          <w:szCs w:val="32"/>
        </w:rPr>
        <w:t>оронений и журналов регистрации</w:t>
      </w:r>
    </w:p>
    <w:p w:rsidR="00C77586" w:rsidRPr="00E83DC8" w:rsidRDefault="00C77586" w:rsidP="00C7758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83DC8">
        <w:rPr>
          <w:rFonts w:ascii="Arial" w:eastAsia="Calibri" w:hAnsi="Arial" w:cs="Arial"/>
          <w:b/>
          <w:sz w:val="32"/>
          <w:szCs w:val="32"/>
        </w:rPr>
        <w:t>урн с прахом</w:t>
      </w:r>
    </w:p>
    <w:p w:rsidR="00F576DB" w:rsidRPr="00E149AD" w:rsidRDefault="00F576DB" w:rsidP="00C77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576DB" w:rsidRPr="00E149AD" w:rsidRDefault="00F576DB" w:rsidP="00C77586">
      <w:pPr>
        <w:widowControl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76DB" w:rsidRPr="00C77586" w:rsidRDefault="00C77586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ru-RU"/>
        </w:rPr>
      </w:pPr>
      <w:r w:rsidRPr="00C77586">
        <w:rPr>
          <w:rFonts w:ascii="Arial" w:eastAsia="Calibri" w:hAnsi="Arial" w:cs="Arial"/>
          <w:b/>
          <w:bCs/>
          <w:sz w:val="32"/>
          <w:szCs w:val="32"/>
          <w:lang w:eastAsia="ru-RU"/>
        </w:rPr>
        <w:t>ФОРМА</w:t>
      </w:r>
    </w:p>
    <w:p w:rsidR="00F576DB" w:rsidRPr="00C77586" w:rsidRDefault="00C77586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ru-RU"/>
        </w:rPr>
      </w:pPr>
      <w:r w:rsidRPr="00C77586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ЖУРНАЛ РЕГИСТРАЦИИ ЗАХОРОНЕНИЙ УРН С ПРАХОМ </w:t>
      </w: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E149AD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Титульный лист</w:t>
      </w:r>
    </w:p>
    <w:p w:rsidR="00F576DB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</w:t>
      </w:r>
      <w:r w:rsidR="0027357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>наименование терр</w:t>
      </w:r>
      <w:r w:rsidR="00C77586">
        <w:rPr>
          <w:rFonts w:ascii="Arial" w:eastAsia="Calibri" w:hAnsi="Arial" w:cs="Arial"/>
          <w:sz w:val="24"/>
          <w:szCs w:val="24"/>
          <w:lang w:eastAsia="ru-RU"/>
        </w:rPr>
        <w:t>иториального управления АГМО СК</w:t>
      </w:r>
    </w:p>
    <w:p w:rsidR="00C77586" w:rsidRDefault="00C77586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77586" w:rsidRPr="00E149AD" w:rsidRDefault="00C77586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C77586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30"/>
          <w:szCs w:val="30"/>
          <w:lang w:eastAsia="ru-RU"/>
        </w:rPr>
      </w:pPr>
      <w:r w:rsidRPr="00C77586">
        <w:rPr>
          <w:rFonts w:ascii="Arial" w:eastAsia="Calibri" w:hAnsi="Arial" w:cs="Arial"/>
          <w:b/>
          <w:bCs/>
          <w:sz w:val="30"/>
          <w:szCs w:val="30"/>
          <w:lang w:eastAsia="ru-RU"/>
        </w:rPr>
        <w:t>ЖУРНАЛ</w:t>
      </w:r>
    </w:p>
    <w:p w:rsidR="00F576DB" w:rsidRPr="00C77586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30"/>
          <w:szCs w:val="30"/>
          <w:lang w:eastAsia="ru-RU"/>
        </w:rPr>
      </w:pPr>
      <w:r w:rsidRPr="00C77586">
        <w:rPr>
          <w:rFonts w:ascii="Arial" w:eastAsia="Calibri" w:hAnsi="Arial" w:cs="Arial"/>
          <w:b/>
          <w:bCs/>
          <w:sz w:val="30"/>
          <w:szCs w:val="30"/>
          <w:lang w:eastAsia="ru-RU"/>
        </w:rPr>
        <w:t>РЕГИСТРАЦИИ ЗАХОРОНЕНИЙ УРН С ПРАХОМ № ___</w:t>
      </w:r>
    </w:p>
    <w:p w:rsidR="00F576DB" w:rsidRPr="00C77586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30"/>
          <w:szCs w:val="30"/>
          <w:lang w:eastAsia="ru-RU"/>
        </w:rPr>
      </w:pP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576DB" w:rsidRPr="00E149AD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(наименование населенного пункта)</w:t>
      </w: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576DB" w:rsidRPr="00E149AD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(наименование кладбища)</w:t>
      </w: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E149AD" w:rsidRDefault="00F576DB" w:rsidP="00C77586">
      <w:pPr>
        <w:widowControl w:val="0"/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E149AD">
        <w:rPr>
          <w:rFonts w:ascii="Arial" w:eastAsia="Calibri" w:hAnsi="Arial" w:cs="Arial"/>
          <w:sz w:val="24"/>
          <w:szCs w:val="24"/>
          <w:lang w:eastAsia="ru-RU"/>
        </w:rPr>
        <w:t>Начата</w:t>
      </w:r>
      <w:proofErr w:type="gramEnd"/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77586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>__</w:t>
      </w:r>
      <w:r w:rsidR="00C77586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 __________ 20__ г.</w:t>
      </w:r>
    </w:p>
    <w:p w:rsidR="00F576DB" w:rsidRDefault="00F576DB" w:rsidP="00C77586">
      <w:pPr>
        <w:widowControl w:val="0"/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E149AD">
        <w:rPr>
          <w:rFonts w:ascii="Arial" w:eastAsia="Calibri" w:hAnsi="Arial" w:cs="Arial"/>
          <w:sz w:val="24"/>
          <w:szCs w:val="24"/>
          <w:lang w:eastAsia="ru-RU"/>
        </w:rPr>
        <w:t>Окончена</w:t>
      </w:r>
      <w:proofErr w:type="gramEnd"/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77586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>__</w:t>
      </w:r>
      <w:r w:rsidR="00C77586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 ________ 20__ г.</w:t>
      </w:r>
    </w:p>
    <w:p w:rsidR="00C77586" w:rsidRPr="00E149AD" w:rsidRDefault="00C77586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Форма титульного листа журнала регистрации захоронений</w:t>
      </w: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Формат А</w:t>
      </w:r>
      <w:proofErr w:type="gramStart"/>
      <w:r w:rsidRPr="00E149AD">
        <w:rPr>
          <w:rFonts w:ascii="Arial" w:eastAsia="Calibri" w:hAnsi="Arial" w:cs="Arial"/>
          <w:sz w:val="24"/>
          <w:szCs w:val="24"/>
          <w:lang w:eastAsia="ru-RU"/>
        </w:rPr>
        <w:t>4</w:t>
      </w:r>
      <w:proofErr w:type="gramEnd"/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 (210 x 297 мм)</w:t>
      </w:r>
    </w:p>
    <w:p w:rsidR="00F576DB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(лист журнала)</w:t>
      </w:r>
    </w:p>
    <w:p w:rsidR="00C77586" w:rsidRPr="00E149AD" w:rsidRDefault="00C77586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C77586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0"/>
          <w:szCs w:val="30"/>
          <w:lang w:eastAsia="ru-RU" w:bidi="ru-RU"/>
        </w:rPr>
      </w:pPr>
      <w:r w:rsidRPr="00C77586">
        <w:rPr>
          <w:rFonts w:ascii="Arial" w:eastAsia="Calibri" w:hAnsi="Arial" w:cs="Arial"/>
          <w:b/>
          <w:color w:val="000000"/>
          <w:sz w:val="30"/>
          <w:szCs w:val="30"/>
          <w:lang w:eastAsia="ru-RU" w:bidi="ru-RU"/>
        </w:rPr>
        <w:t>ЖУРНАЛ РЕГИСТРАЦИИ ЗАХОРОНЕНИЙ УРН С ПРАХОМ</w:t>
      </w:r>
    </w:p>
    <w:p w:rsidR="00C77586" w:rsidRPr="00E149AD" w:rsidRDefault="00C77586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0758" w:type="dxa"/>
        <w:tblInd w:w="-1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1133"/>
        <w:gridCol w:w="992"/>
        <w:gridCol w:w="993"/>
        <w:gridCol w:w="992"/>
        <w:gridCol w:w="1134"/>
        <w:gridCol w:w="1134"/>
        <w:gridCol w:w="1276"/>
        <w:gridCol w:w="1275"/>
        <w:gridCol w:w="993"/>
      </w:tblGrid>
      <w:tr w:rsidR="00F576DB" w:rsidRPr="00E149AD" w:rsidTr="00C77586">
        <w:trPr>
          <w:trHeight w:hRule="exact" w:val="111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</w:p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регистрации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 xml:space="preserve">Ф.И.О. </w:t>
            </w:r>
            <w:proofErr w:type="gramStart"/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умершего</w:t>
            </w:r>
            <w:proofErr w:type="gramEnd"/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 xml:space="preserve"> (ей)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Дата рождения умершего (ей)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ind w:right="132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 xml:space="preserve">Дата смерти </w:t>
            </w:r>
            <w:proofErr w:type="gramStart"/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умершего</w:t>
            </w:r>
            <w:proofErr w:type="gramEnd"/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 xml:space="preserve"> (ей)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Дата</w:t>
            </w:r>
          </w:p>
          <w:p w:rsidR="00F576DB" w:rsidRPr="00C77586" w:rsidRDefault="00F576DB" w:rsidP="00314D5D">
            <w:pPr>
              <w:widowControl w:val="0"/>
              <w:spacing w:after="0" w:line="240" w:lineRule="auto"/>
              <w:ind w:right="240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Кремации умершег</w:t>
            </w:r>
            <w:proofErr w:type="gramStart"/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о(</w:t>
            </w:r>
            <w:proofErr w:type="gramEnd"/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sz w:val="16"/>
                <w:szCs w:val="16"/>
              </w:rPr>
              <w:t>Место кремации умершег</w:t>
            </w:r>
            <w:proofErr w:type="gramStart"/>
            <w:r w:rsidRPr="00C77586">
              <w:rPr>
                <w:rFonts w:ascii="Arial" w:eastAsia="Calibri" w:hAnsi="Arial" w:cs="Arial"/>
                <w:sz w:val="16"/>
                <w:szCs w:val="16"/>
              </w:rPr>
              <w:t>о(</w:t>
            </w:r>
            <w:proofErr w:type="gramEnd"/>
            <w:r w:rsidRPr="00C77586">
              <w:rPr>
                <w:rFonts w:ascii="Arial" w:eastAsia="Calibri" w:hAnsi="Arial" w:cs="Arial"/>
                <w:sz w:val="16"/>
                <w:szCs w:val="16"/>
              </w:rPr>
              <w:t>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Свидетельство о смерти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Номер участка, сектора/номер места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ind w:left="76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Данные лица, ответственного за захоронение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Примечание</w:t>
            </w:r>
          </w:p>
        </w:tc>
      </w:tr>
      <w:tr w:rsidR="00F576DB" w:rsidRPr="00E149AD" w:rsidTr="004F4ACD">
        <w:trPr>
          <w:trHeight w:hRule="exact" w:val="2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</w:tr>
      <w:tr w:rsidR="00F576DB" w:rsidRPr="00E149AD" w:rsidTr="004F4ACD">
        <w:trPr>
          <w:trHeight w:hRule="exact" w:val="2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576DB" w:rsidRPr="00E149AD" w:rsidTr="004F4ACD">
        <w:trPr>
          <w:trHeight w:hRule="exact" w:val="2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576DB" w:rsidRPr="00E149AD" w:rsidTr="004F4ACD">
        <w:trPr>
          <w:trHeight w:hRule="exact" w:val="2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F576DB" w:rsidRPr="00E149AD" w:rsidRDefault="00F576DB" w:rsidP="00314D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77586" w:rsidRDefault="00C77586" w:rsidP="00C77586">
      <w:pPr>
        <w:widowControl w:val="0"/>
        <w:tabs>
          <w:tab w:val="left" w:pos="28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77586" w:rsidRPr="00E83DC8" w:rsidRDefault="00C77586" w:rsidP="00C7758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83DC8">
        <w:rPr>
          <w:rFonts w:ascii="Arial" w:eastAsia="Calibri" w:hAnsi="Arial" w:cs="Arial"/>
          <w:b/>
          <w:sz w:val="32"/>
          <w:szCs w:val="32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</w:rPr>
        <w:t>3</w:t>
      </w:r>
    </w:p>
    <w:p w:rsidR="00C77586" w:rsidRPr="00E83DC8" w:rsidRDefault="00C77586" w:rsidP="00C7758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83DC8">
        <w:rPr>
          <w:rFonts w:ascii="Arial" w:eastAsia="Calibri" w:hAnsi="Arial" w:cs="Arial"/>
          <w:b/>
          <w:sz w:val="32"/>
          <w:szCs w:val="32"/>
        </w:rPr>
        <w:t xml:space="preserve">к Порядку ведения </w:t>
      </w:r>
      <w:r>
        <w:rPr>
          <w:rFonts w:ascii="Arial" w:eastAsia="Calibri" w:hAnsi="Arial" w:cs="Arial"/>
          <w:b/>
          <w:sz w:val="32"/>
          <w:szCs w:val="32"/>
        </w:rPr>
        <w:t>журналов</w:t>
      </w:r>
    </w:p>
    <w:p w:rsidR="00C77586" w:rsidRPr="00E83DC8" w:rsidRDefault="00C77586" w:rsidP="00C7758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83DC8">
        <w:rPr>
          <w:rFonts w:ascii="Arial" w:eastAsia="Calibri" w:hAnsi="Arial" w:cs="Arial"/>
          <w:b/>
          <w:sz w:val="32"/>
          <w:szCs w:val="32"/>
        </w:rPr>
        <w:t>регистрации захоронений, журналов</w:t>
      </w:r>
    </w:p>
    <w:p w:rsidR="00C77586" w:rsidRPr="00E83DC8" w:rsidRDefault="00C77586" w:rsidP="00C7758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lastRenderedPageBreak/>
        <w:t xml:space="preserve">регистрации </w:t>
      </w:r>
      <w:proofErr w:type="gramStart"/>
      <w:r>
        <w:rPr>
          <w:rFonts w:ascii="Arial" w:eastAsia="Calibri" w:hAnsi="Arial" w:cs="Arial"/>
          <w:b/>
          <w:sz w:val="32"/>
          <w:szCs w:val="32"/>
        </w:rPr>
        <w:t>семейных</w:t>
      </w:r>
      <w:proofErr w:type="gramEnd"/>
      <w:r>
        <w:rPr>
          <w:rFonts w:ascii="Arial" w:eastAsia="Calibri" w:hAnsi="Arial" w:cs="Arial"/>
          <w:b/>
          <w:sz w:val="32"/>
          <w:szCs w:val="32"/>
        </w:rPr>
        <w:t xml:space="preserve"> (родовых)</w:t>
      </w:r>
    </w:p>
    <w:p w:rsidR="00C77586" w:rsidRPr="00E83DC8" w:rsidRDefault="00C77586" w:rsidP="00C7758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83DC8">
        <w:rPr>
          <w:rFonts w:ascii="Arial" w:eastAsia="Calibri" w:hAnsi="Arial" w:cs="Arial"/>
          <w:b/>
          <w:sz w:val="32"/>
          <w:szCs w:val="32"/>
        </w:rPr>
        <w:t>зах</w:t>
      </w:r>
      <w:r>
        <w:rPr>
          <w:rFonts w:ascii="Arial" w:eastAsia="Calibri" w:hAnsi="Arial" w:cs="Arial"/>
          <w:b/>
          <w:sz w:val="32"/>
          <w:szCs w:val="32"/>
        </w:rPr>
        <w:t>оронений и журналов регистрации</w:t>
      </w:r>
    </w:p>
    <w:p w:rsidR="00C77586" w:rsidRPr="00E83DC8" w:rsidRDefault="00C77586" w:rsidP="00C7758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83DC8">
        <w:rPr>
          <w:rFonts w:ascii="Arial" w:eastAsia="Calibri" w:hAnsi="Arial" w:cs="Arial"/>
          <w:b/>
          <w:sz w:val="32"/>
          <w:szCs w:val="32"/>
        </w:rPr>
        <w:t>урн с прахом</w:t>
      </w:r>
    </w:p>
    <w:p w:rsidR="00F576DB" w:rsidRPr="00E149AD" w:rsidRDefault="00F576DB" w:rsidP="00314D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576DB" w:rsidRPr="00E149AD" w:rsidRDefault="00F576DB" w:rsidP="00314D5D">
      <w:pPr>
        <w:widowControl w:val="0"/>
        <w:adjustRightInd w:val="0"/>
        <w:spacing w:after="0" w:line="240" w:lineRule="auto"/>
        <w:ind w:left="1690"/>
        <w:jc w:val="right"/>
        <w:rPr>
          <w:rFonts w:ascii="Arial" w:eastAsia="Calibri" w:hAnsi="Arial" w:cs="Arial"/>
          <w:sz w:val="24"/>
          <w:szCs w:val="24"/>
        </w:rPr>
      </w:pPr>
    </w:p>
    <w:p w:rsidR="00F576DB" w:rsidRPr="00C77586" w:rsidRDefault="00C77586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ru-RU"/>
        </w:rPr>
      </w:pPr>
      <w:r w:rsidRPr="00C77586">
        <w:rPr>
          <w:rFonts w:ascii="Arial" w:eastAsia="Calibri" w:hAnsi="Arial" w:cs="Arial"/>
          <w:b/>
          <w:bCs/>
          <w:sz w:val="32"/>
          <w:szCs w:val="32"/>
          <w:lang w:eastAsia="ru-RU"/>
        </w:rPr>
        <w:t>ФОРМА</w:t>
      </w:r>
    </w:p>
    <w:p w:rsidR="00F576DB" w:rsidRPr="00C77586" w:rsidRDefault="00C77586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ru-RU"/>
        </w:rPr>
      </w:pPr>
      <w:r w:rsidRPr="00C77586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ЖУРНАЛ РЕГИСТРАЦИИ СЕМЕЙНЫХ (РОДОВЫХ) ЗАХОРОНЕНИЙ </w:t>
      </w:r>
    </w:p>
    <w:p w:rsidR="00F576DB" w:rsidRPr="00C77586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E149AD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Титульный лист</w:t>
      </w:r>
    </w:p>
    <w:p w:rsidR="00F576DB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</w:t>
      </w:r>
      <w:r w:rsidR="0027357F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 наименование территориального у</w:t>
      </w:r>
      <w:r w:rsidR="00C77586">
        <w:rPr>
          <w:rFonts w:ascii="Arial" w:eastAsia="Calibri" w:hAnsi="Arial" w:cs="Arial"/>
          <w:sz w:val="24"/>
          <w:szCs w:val="24"/>
          <w:lang w:eastAsia="ru-RU"/>
        </w:rPr>
        <w:t>правления АГМО СК</w:t>
      </w:r>
    </w:p>
    <w:p w:rsidR="00C77586" w:rsidRPr="00E149AD" w:rsidRDefault="00C77586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C77586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C77586">
        <w:rPr>
          <w:rFonts w:ascii="Arial" w:eastAsia="Calibri" w:hAnsi="Arial" w:cs="Arial"/>
          <w:b/>
          <w:bCs/>
          <w:sz w:val="30"/>
          <w:szCs w:val="30"/>
          <w:lang w:eastAsia="ru-RU"/>
        </w:rPr>
        <w:t>ЖУРНАЛ</w:t>
      </w:r>
    </w:p>
    <w:p w:rsidR="00F576DB" w:rsidRPr="00C77586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C77586">
        <w:rPr>
          <w:rFonts w:ascii="Arial" w:eastAsia="Calibri" w:hAnsi="Arial" w:cs="Arial"/>
          <w:b/>
          <w:bCs/>
          <w:sz w:val="30"/>
          <w:szCs w:val="30"/>
          <w:lang w:eastAsia="ru-RU"/>
        </w:rPr>
        <w:t>РЕГИСТРАЦИИ СЕМЕЙНЫХ (РОДОВЫХ) ЗАХОРОНЕНИЙ № ___</w:t>
      </w: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576DB" w:rsidRPr="00E149AD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(наименование населенного пункта)</w:t>
      </w: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576DB" w:rsidRPr="00E149AD" w:rsidRDefault="00F576DB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(наименование кладбища)</w:t>
      </w: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E149AD" w:rsidRDefault="00F576DB" w:rsidP="00C77586">
      <w:pPr>
        <w:widowControl w:val="0"/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E149AD">
        <w:rPr>
          <w:rFonts w:ascii="Arial" w:eastAsia="Calibri" w:hAnsi="Arial" w:cs="Arial"/>
          <w:sz w:val="24"/>
          <w:szCs w:val="24"/>
          <w:lang w:eastAsia="ru-RU"/>
        </w:rPr>
        <w:t>Начата</w:t>
      </w:r>
      <w:proofErr w:type="gramEnd"/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B0CDE">
        <w:rPr>
          <w:rFonts w:ascii="Arial" w:eastAsia="Calibri" w:hAnsi="Arial" w:cs="Arial"/>
          <w:sz w:val="24"/>
          <w:szCs w:val="24"/>
          <w:lang w:eastAsia="ru-RU"/>
        </w:rPr>
        <w:t>«__»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 __________ 20__ г.</w:t>
      </w:r>
    </w:p>
    <w:p w:rsidR="00F576DB" w:rsidRPr="00E149AD" w:rsidRDefault="00F576DB" w:rsidP="00C77586">
      <w:pPr>
        <w:widowControl w:val="0"/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Окончена </w:t>
      </w:r>
      <w:r w:rsidR="002B0CDE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>__</w:t>
      </w:r>
      <w:r w:rsidR="002B0CDE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 ________ 20__ г.</w:t>
      </w: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Форма титульного листа журнала регистрации захоронений</w:t>
      </w:r>
    </w:p>
    <w:p w:rsidR="00F576DB" w:rsidRPr="00E149AD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Формат А</w:t>
      </w:r>
      <w:proofErr w:type="gramStart"/>
      <w:r w:rsidRPr="00E149AD">
        <w:rPr>
          <w:rFonts w:ascii="Arial" w:eastAsia="Calibri" w:hAnsi="Arial" w:cs="Arial"/>
          <w:sz w:val="24"/>
          <w:szCs w:val="24"/>
          <w:lang w:eastAsia="ru-RU"/>
        </w:rPr>
        <w:t>4</w:t>
      </w:r>
      <w:proofErr w:type="gramEnd"/>
      <w:r w:rsidRPr="00E149AD">
        <w:rPr>
          <w:rFonts w:ascii="Arial" w:eastAsia="Calibri" w:hAnsi="Arial" w:cs="Arial"/>
          <w:sz w:val="24"/>
          <w:szCs w:val="24"/>
          <w:lang w:eastAsia="ru-RU"/>
        </w:rPr>
        <w:t xml:space="preserve"> (210 x 297 мм)</w:t>
      </w:r>
    </w:p>
    <w:p w:rsidR="00F576DB" w:rsidRDefault="00F576DB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49AD">
        <w:rPr>
          <w:rFonts w:ascii="Arial" w:eastAsia="Calibri" w:hAnsi="Arial" w:cs="Arial"/>
          <w:sz w:val="24"/>
          <w:szCs w:val="24"/>
          <w:lang w:eastAsia="ru-RU"/>
        </w:rPr>
        <w:t>(лист журнала)</w:t>
      </w:r>
    </w:p>
    <w:p w:rsidR="00C77586" w:rsidRPr="00E149AD" w:rsidRDefault="00C77586" w:rsidP="00314D5D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76DB" w:rsidRPr="00C77586" w:rsidRDefault="00F576DB" w:rsidP="00C77586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0"/>
          <w:szCs w:val="30"/>
          <w:lang w:eastAsia="ru-RU" w:bidi="ru-RU"/>
        </w:rPr>
      </w:pPr>
      <w:r w:rsidRPr="00C77586">
        <w:rPr>
          <w:rFonts w:ascii="Arial" w:eastAsia="Calibri" w:hAnsi="Arial" w:cs="Arial"/>
          <w:b/>
          <w:color w:val="000000"/>
          <w:sz w:val="30"/>
          <w:szCs w:val="30"/>
          <w:lang w:eastAsia="ru-RU" w:bidi="ru-RU"/>
        </w:rPr>
        <w:t>ЖУРНАЛ РЕГИСТРАЦИИ СЕМЕЙНЫХ (РОДОВЫХ) ЗАХОРОНЕНИЙ</w:t>
      </w:r>
    </w:p>
    <w:p w:rsidR="00C77586" w:rsidRPr="00E149AD" w:rsidRDefault="00C77586" w:rsidP="00314D5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0616" w:type="dxa"/>
        <w:tblInd w:w="-1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1402"/>
        <w:gridCol w:w="1275"/>
        <w:gridCol w:w="1291"/>
        <w:gridCol w:w="1559"/>
        <w:gridCol w:w="1560"/>
        <w:gridCol w:w="1417"/>
        <w:gridCol w:w="1276"/>
      </w:tblGrid>
      <w:tr w:rsidR="00F576DB" w:rsidRPr="00E149AD" w:rsidTr="00C77586">
        <w:trPr>
          <w:trHeight w:hRule="exact" w:val="14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</w:p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регистрации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Решение</w:t>
            </w:r>
          </w:p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 xml:space="preserve">о предоставлении участка земли для создания </w:t>
            </w:r>
          </w:p>
          <w:p w:rsidR="00C77586" w:rsidRDefault="00F576DB" w:rsidP="00C77586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 xml:space="preserve"> семейных</w:t>
            </w:r>
          </w:p>
          <w:p w:rsidR="00F576DB" w:rsidRPr="00C77586" w:rsidRDefault="00F576DB" w:rsidP="00C7758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(родовых) захоронений)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 xml:space="preserve">Площадь семейного захоронения </w:t>
            </w:r>
            <w:proofErr w:type="spellStart"/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кв</w:t>
            </w:r>
            <w:proofErr w:type="gramStart"/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ind w:right="132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Номер участка, сектора/номер места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ind w:right="116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Данные лица, ответственного за захоронение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sz w:val="16"/>
                <w:szCs w:val="16"/>
              </w:rPr>
              <w:t>Данные о захороненном лице в семейном (родовом) захоронении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sz w:val="16"/>
                <w:szCs w:val="16"/>
              </w:rPr>
              <w:t xml:space="preserve">Данные о </w:t>
            </w:r>
            <w:proofErr w:type="gramStart"/>
            <w:r w:rsidRPr="00C77586">
              <w:rPr>
                <w:rFonts w:ascii="Arial" w:eastAsia="Calibri" w:hAnsi="Arial" w:cs="Arial"/>
                <w:sz w:val="16"/>
                <w:szCs w:val="16"/>
              </w:rPr>
              <w:t>произведенных</w:t>
            </w:r>
            <w:proofErr w:type="gramEnd"/>
            <w:r w:rsidRPr="00C7758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C77586">
              <w:rPr>
                <w:rFonts w:ascii="Arial" w:eastAsia="Calibri" w:hAnsi="Arial" w:cs="Arial"/>
                <w:sz w:val="16"/>
                <w:szCs w:val="16"/>
              </w:rPr>
              <w:t>подзахоронениях</w:t>
            </w:r>
            <w:proofErr w:type="spellEnd"/>
            <w:r w:rsidRPr="00C7758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ru-RU" w:bidi="ru-RU"/>
              </w:rPr>
              <w:t>Примечание</w:t>
            </w:r>
          </w:p>
        </w:tc>
      </w:tr>
      <w:tr w:rsidR="00F576DB" w:rsidRPr="00E149AD" w:rsidTr="004F4ACD">
        <w:trPr>
          <w:trHeight w:hRule="exact" w:val="2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7758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</w:tr>
      <w:tr w:rsidR="00F576DB" w:rsidRPr="00E149AD" w:rsidTr="004F4ACD">
        <w:trPr>
          <w:trHeight w:hRule="exact" w:val="2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576DB" w:rsidRPr="00E149AD" w:rsidTr="004F4ACD">
        <w:trPr>
          <w:trHeight w:hRule="exact" w:val="2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576DB" w:rsidRPr="00E149AD" w:rsidTr="004F4ACD">
        <w:trPr>
          <w:trHeight w:hRule="exact" w:val="2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6DB" w:rsidRPr="00C77586" w:rsidRDefault="00F576DB" w:rsidP="00314D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F576DB" w:rsidRPr="00E149AD" w:rsidRDefault="00F576DB" w:rsidP="00314D5D">
      <w:pPr>
        <w:widowControl w:val="0"/>
        <w:tabs>
          <w:tab w:val="left" w:pos="44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09D7" w:rsidRPr="00E149AD" w:rsidRDefault="003709D7" w:rsidP="00314D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709D7" w:rsidRPr="00E149AD" w:rsidSect="00626F98">
      <w:headerReference w:type="default" r:id="rId8"/>
      <w:headerReference w:type="first" r:id="rId9"/>
      <w:pgSz w:w="11906" w:h="16838" w:code="9"/>
      <w:pgMar w:top="851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AA" w:rsidRDefault="00092AAA">
      <w:pPr>
        <w:spacing w:after="0" w:line="240" w:lineRule="auto"/>
      </w:pPr>
      <w:r>
        <w:separator/>
      </w:r>
    </w:p>
  </w:endnote>
  <w:endnote w:type="continuationSeparator" w:id="0">
    <w:p w:rsidR="00092AAA" w:rsidRDefault="0009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AA" w:rsidRDefault="00092AAA">
      <w:pPr>
        <w:spacing w:after="0" w:line="240" w:lineRule="auto"/>
      </w:pPr>
      <w:r>
        <w:separator/>
      </w:r>
    </w:p>
  </w:footnote>
  <w:footnote w:type="continuationSeparator" w:id="0">
    <w:p w:rsidR="00092AAA" w:rsidRDefault="0009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91" w:rsidRDefault="00092AAA" w:rsidP="00BD047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CD" w:rsidRPr="00BF48CD" w:rsidRDefault="00092AAA" w:rsidP="00BF48CD">
    <w:pPr>
      <w:pStyle w:val="a3"/>
      <w:jc w:val="right"/>
      <w:rPr>
        <w:sz w:val="28"/>
        <w:szCs w:val="2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16"/>
    <w:rsid w:val="00011C75"/>
    <w:rsid w:val="00092AAA"/>
    <w:rsid w:val="00154E16"/>
    <w:rsid w:val="002214EB"/>
    <w:rsid w:val="0027357F"/>
    <w:rsid w:val="002B0CDE"/>
    <w:rsid w:val="00314D5D"/>
    <w:rsid w:val="003709D7"/>
    <w:rsid w:val="005042FA"/>
    <w:rsid w:val="00903DD2"/>
    <w:rsid w:val="009A6773"/>
    <w:rsid w:val="00B32E42"/>
    <w:rsid w:val="00C07CF2"/>
    <w:rsid w:val="00C77586"/>
    <w:rsid w:val="00C87A6B"/>
    <w:rsid w:val="00D72E10"/>
    <w:rsid w:val="00E149AD"/>
    <w:rsid w:val="00E64C2D"/>
    <w:rsid w:val="00E83DC8"/>
    <w:rsid w:val="00F5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09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09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F57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09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09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F57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8F34-3CF8-459B-8138-5D9B9FC8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12</cp:revision>
  <dcterms:created xsi:type="dcterms:W3CDTF">2023-07-05T11:22:00Z</dcterms:created>
  <dcterms:modified xsi:type="dcterms:W3CDTF">2023-08-09T12:19:00Z</dcterms:modified>
</cp:coreProperties>
</file>